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762C8" w14:textId="77777777" w:rsidR="001A149B" w:rsidRPr="002A41BC" w:rsidRDefault="001A149B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="0054560F" w:rsidRPr="002A41BC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号（第</w:t>
      </w:r>
      <w:r w:rsidR="00DE6211" w:rsidRPr="002A41BC">
        <w:rPr>
          <w:rFonts w:asciiTheme="minorEastAsia" w:eastAsiaTheme="minorEastAsia" w:hAnsiTheme="minorEastAsia" w:hint="eastAsia"/>
          <w:sz w:val="22"/>
          <w:szCs w:val="22"/>
        </w:rPr>
        <w:t>１１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14:paraId="6E555F28" w14:textId="4A796499" w:rsidR="001A149B" w:rsidRPr="002A41BC" w:rsidRDefault="001A149B" w:rsidP="00FD023D">
      <w:pPr>
        <w:pStyle w:val="a3"/>
        <w:wordWrap/>
        <w:spacing w:line="360" w:lineRule="auto"/>
        <w:jc w:val="center"/>
        <w:rPr>
          <w:rFonts w:asciiTheme="minorEastAsia" w:eastAsiaTheme="minorEastAsia" w:hAnsiTheme="minorEastAsia" w:cs="ＭＳ ゴシック"/>
          <w:spacing w:val="-1"/>
          <w:sz w:val="22"/>
          <w:szCs w:val="22"/>
        </w:rPr>
      </w:pPr>
      <w:r w:rsidRPr="00FD023D">
        <w:rPr>
          <w:rFonts w:asciiTheme="minorEastAsia" w:eastAsiaTheme="minorEastAsia" w:hAnsiTheme="minorEastAsia" w:cs="ＭＳ ゴシック" w:hint="eastAsia"/>
          <w:spacing w:val="0"/>
          <w:sz w:val="22"/>
          <w:szCs w:val="22"/>
        </w:rPr>
        <w:t>補助事業実績報告書</w:t>
      </w:r>
    </w:p>
    <w:p w14:paraId="306C6A7A" w14:textId="77777777" w:rsidR="002A41BC" w:rsidRPr="002A41BC" w:rsidRDefault="002A41BC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6163EBC9" w14:textId="77777777" w:rsidR="002A41BC" w:rsidRPr="002A41BC" w:rsidRDefault="002A41BC" w:rsidP="002A41B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                                    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 xml:space="preserve">　第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号</w:t>
      </w:r>
    </w:p>
    <w:p w14:paraId="515976E1" w14:textId="77777777" w:rsidR="002A41BC" w:rsidRPr="002A41BC" w:rsidRDefault="002A41BC" w:rsidP="002A41B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                                    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</w:t>
      </w:r>
      <w:r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　　　　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 xml:space="preserve">年　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70326F0D" w14:textId="77777777" w:rsidR="002A41BC" w:rsidRPr="002A41BC" w:rsidRDefault="002A41BC" w:rsidP="002A41B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59DB3357" w14:textId="77777777" w:rsidR="002A41BC" w:rsidRPr="002A41BC" w:rsidRDefault="002A41BC" w:rsidP="002A41B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</w:t>
      </w:r>
      <w:r w:rsidRPr="002A41BC">
        <w:rPr>
          <w:rFonts w:asciiTheme="minorEastAsia" w:eastAsiaTheme="minorEastAsia" w:hAnsiTheme="minorEastAsia" w:hint="eastAsia"/>
          <w:spacing w:val="9"/>
          <w:sz w:val="22"/>
          <w:szCs w:val="22"/>
        </w:rPr>
        <w:t>新温泉町長</w:t>
      </w:r>
      <w:r w:rsidRPr="002A41BC">
        <w:rPr>
          <w:rFonts w:asciiTheme="minorEastAsia" w:eastAsiaTheme="minorEastAsia" w:hAnsiTheme="minorEastAsia" w:hint="eastAsia"/>
          <w:spacing w:val="4"/>
          <w:sz w:val="22"/>
          <w:szCs w:val="22"/>
        </w:rPr>
        <w:t xml:space="preserve">  </w:t>
      </w:r>
      <w:r w:rsidRPr="002A41BC">
        <w:rPr>
          <w:rFonts w:asciiTheme="minorEastAsia" w:eastAsiaTheme="minorEastAsia" w:hAnsiTheme="minorEastAsia" w:hint="eastAsia"/>
          <w:spacing w:val="9"/>
          <w:sz w:val="22"/>
          <w:szCs w:val="22"/>
        </w:rPr>
        <w:t>様</w:t>
      </w:r>
    </w:p>
    <w:p w14:paraId="494D86EB" w14:textId="77777777" w:rsidR="002A41BC" w:rsidRPr="002A41BC" w:rsidRDefault="002A41BC" w:rsidP="002A41B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3E3DB7F1" w14:textId="77777777" w:rsidR="002A41BC" w:rsidRPr="002A41BC" w:rsidRDefault="002A41BC" w:rsidP="002A41BC">
      <w:pPr>
        <w:pStyle w:val="a3"/>
        <w:wordWrap/>
        <w:spacing w:line="360" w:lineRule="auto"/>
        <w:rPr>
          <w:rFonts w:asciiTheme="minorEastAsia" w:eastAsiaTheme="minorEastAsia" w:hAnsiTheme="minorEastAsia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             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住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　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所</w:t>
      </w:r>
    </w:p>
    <w:p w14:paraId="39166CE1" w14:textId="2CBAFB70" w:rsidR="002A41BC" w:rsidRPr="002A41BC" w:rsidRDefault="002A41BC" w:rsidP="002A41B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                      </w:t>
      </w:r>
      <w:r w:rsidR="009B0FB5">
        <w:rPr>
          <w:rFonts w:asciiTheme="minorEastAsia" w:eastAsiaTheme="minorEastAsia" w:hAnsiTheme="minorEastAsia" w:hint="eastAsia"/>
          <w:sz w:val="22"/>
          <w:szCs w:val="22"/>
        </w:rPr>
        <w:t xml:space="preserve">氏　　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名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             </w:t>
      </w:r>
    </w:p>
    <w:p w14:paraId="2C5BC3FD" w14:textId="77777777" w:rsidR="002A41BC" w:rsidRPr="002A41BC" w:rsidRDefault="002A41BC" w:rsidP="002A41BC">
      <w:pPr>
        <w:pStyle w:val="a3"/>
        <w:wordWrap/>
        <w:spacing w:line="360" w:lineRule="auto"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                      電　　話　（　　　）　　　　－　　　　</w:t>
      </w:r>
    </w:p>
    <w:p w14:paraId="577A88FD" w14:textId="77777777" w:rsidR="002A41BC" w:rsidRPr="002A41BC" w:rsidRDefault="002A41BC" w:rsidP="002A41BC">
      <w:pPr>
        <w:pStyle w:val="a3"/>
        <w:wordWrap/>
        <w:spacing w:line="360" w:lineRule="auto"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                      </w:t>
      </w:r>
      <w:r w:rsidRPr="002A41BC">
        <w:rPr>
          <w:rFonts w:asciiTheme="minorEastAsia" w:eastAsiaTheme="minorEastAsia" w:hAnsiTheme="minorEastAsia" w:hint="eastAsia"/>
          <w:spacing w:val="8"/>
          <w:w w:val="63"/>
          <w:sz w:val="22"/>
          <w:szCs w:val="22"/>
          <w:fitText w:val="760" w:id="-660803833"/>
        </w:rPr>
        <w:t>電子メー</w:t>
      </w:r>
      <w:r w:rsidRPr="002A41BC">
        <w:rPr>
          <w:rFonts w:asciiTheme="minorEastAsia" w:eastAsiaTheme="minorEastAsia" w:hAnsiTheme="minorEastAsia" w:hint="eastAsia"/>
          <w:spacing w:val="1"/>
          <w:w w:val="63"/>
          <w:sz w:val="22"/>
          <w:szCs w:val="22"/>
          <w:fitText w:val="760" w:id="-660803833"/>
        </w:rPr>
        <w:t>ル</w:t>
      </w:r>
    </w:p>
    <w:p w14:paraId="12E64813" w14:textId="77777777" w:rsidR="002A41BC" w:rsidRPr="002A41BC" w:rsidRDefault="002A41BC" w:rsidP="002A41B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                  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</w:p>
    <w:p w14:paraId="6A57F43B" w14:textId="55EE3A31" w:rsidR="001A149B" w:rsidRPr="002A41BC" w:rsidRDefault="001A149B" w:rsidP="00D2364F">
      <w:pPr>
        <w:pStyle w:val="a3"/>
        <w:wordWrap/>
        <w:spacing w:line="360" w:lineRule="auto"/>
        <w:ind w:firstLineChars="200" w:firstLine="460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FD023D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FD023D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日付</w:t>
      </w:r>
      <w:r w:rsidR="00DE6211" w:rsidRPr="002A41BC">
        <w:rPr>
          <w:rFonts w:asciiTheme="minorEastAsia" w:eastAsiaTheme="minorEastAsia" w:hAnsiTheme="minorEastAsia" w:hint="eastAsia"/>
          <w:sz w:val="22"/>
          <w:szCs w:val="22"/>
        </w:rPr>
        <w:t>け</w:t>
      </w:r>
      <w:r w:rsidR="00FD023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FD023D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号</w:t>
      </w:r>
      <w:r w:rsidR="00DE6211" w:rsidRPr="002A41BC">
        <w:rPr>
          <w:rFonts w:asciiTheme="minorEastAsia" w:eastAsiaTheme="minorEastAsia" w:hAnsiTheme="minorEastAsia" w:hint="eastAsia"/>
          <w:sz w:val="22"/>
          <w:szCs w:val="22"/>
        </w:rPr>
        <w:t>により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交付決定のあった</w:t>
      </w:r>
      <w:r w:rsidR="00F74C1F" w:rsidRPr="002A41BC">
        <w:rPr>
          <w:rFonts w:asciiTheme="minorEastAsia" w:eastAsiaTheme="minorEastAsia" w:hAnsiTheme="minorEastAsia" w:hint="eastAsia"/>
          <w:sz w:val="22"/>
          <w:szCs w:val="22"/>
        </w:rPr>
        <w:t>新温泉町</w:t>
      </w:r>
      <w:r w:rsidR="00CA734E" w:rsidRPr="002A41BC">
        <w:rPr>
          <w:rFonts w:asciiTheme="minorEastAsia" w:eastAsiaTheme="minorEastAsia" w:hAnsiTheme="minorEastAsia" w:hint="eastAsia"/>
          <w:sz w:val="22"/>
          <w:szCs w:val="22"/>
        </w:rPr>
        <w:t>自家消費型住宅用太陽光発電設備等導入補助事業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を下記のとおり実施したので、補助金交付要綱第</w:t>
      </w:r>
      <w:r w:rsidR="00DE6211" w:rsidRPr="002A41BC">
        <w:rPr>
          <w:rFonts w:asciiTheme="minorEastAsia" w:eastAsiaTheme="minorEastAsia" w:hAnsiTheme="minorEastAsia" w:hint="eastAsia"/>
          <w:sz w:val="22"/>
          <w:szCs w:val="22"/>
        </w:rPr>
        <w:t>１１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条の規定に</w:t>
      </w:r>
      <w:r w:rsidR="00DE6211" w:rsidRPr="002A41BC">
        <w:rPr>
          <w:rFonts w:asciiTheme="minorEastAsia" w:eastAsiaTheme="minorEastAsia" w:hAnsiTheme="minorEastAsia" w:hint="eastAsia"/>
          <w:sz w:val="22"/>
          <w:szCs w:val="22"/>
        </w:rPr>
        <w:t>基づき</w:t>
      </w:r>
      <w:r w:rsidR="001F107A" w:rsidRPr="002A41BC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その実績を報告します。</w:t>
      </w:r>
    </w:p>
    <w:p w14:paraId="4B416801" w14:textId="77777777" w:rsidR="001A149B" w:rsidRPr="00FD023D" w:rsidRDefault="001A149B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273FCFC6" w14:textId="77777777" w:rsidR="001A149B" w:rsidRPr="002A41BC" w:rsidRDefault="001A149B" w:rsidP="002D648C">
      <w:pPr>
        <w:pStyle w:val="a3"/>
        <w:wordWrap/>
        <w:spacing w:line="360" w:lineRule="auto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56129780" w14:textId="77777777" w:rsidR="001A149B" w:rsidRPr="002A41BC" w:rsidRDefault="001A149B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224AE8A9" w14:textId="77777777" w:rsidR="001A149B" w:rsidRPr="002A41BC" w:rsidRDefault="001A149B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以下補助金交付申請書の様式に準ずる。</w:t>
      </w:r>
    </w:p>
    <w:p w14:paraId="2ECC6919" w14:textId="77777777" w:rsidR="001A149B" w:rsidRPr="002A41BC" w:rsidRDefault="001A149B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72E8A56B" w14:textId="77777777" w:rsidR="001A149B" w:rsidRPr="002A41BC" w:rsidRDefault="001A149B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621EE2B2" w14:textId="77777777" w:rsidR="001A149B" w:rsidRPr="002A41BC" w:rsidRDefault="001A149B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55EBA4FF" w14:textId="77777777" w:rsidR="001A149B" w:rsidRPr="002A41BC" w:rsidRDefault="001A149B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4C25BEC6" w14:textId="77777777" w:rsidR="001A149B" w:rsidRPr="002A41BC" w:rsidRDefault="001A149B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（注）申請内容を上段に（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）書</w:t>
      </w:r>
      <w:r w:rsidR="00812DB0" w:rsidRPr="002A41BC">
        <w:rPr>
          <w:rFonts w:asciiTheme="minorEastAsia" w:eastAsiaTheme="minorEastAsia" w:hAnsiTheme="minorEastAsia" w:hint="eastAsia"/>
          <w:sz w:val="22"/>
          <w:szCs w:val="22"/>
        </w:rPr>
        <w:t>で記入し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、実績を</w:t>
      </w:r>
      <w:r w:rsidR="00812DB0" w:rsidRPr="002A41BC">
        <w:rPr>
          <w:rFonts w:asciiTheme="minorEastAsia" w:eastAsiaTheme="minorEastAsia" w:hAnsiTheme="minorEastAsia" w:hint="eastAsia"/>
          <w:sz w:val="22"/>
          <w:szCs w:val="22"/>
        </w:rPr>
        <w:t>その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下段に記入する。</w:t>
      </w:r>
    </w:p>
    <w:p w14:paraId="5F14A099" w14:textId="77777777" w:rsidR="00AC060A" w:rsidRPr="002A41BC" w:rsidRDefault="00AC060A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z w:val="22"/>
          <w:szCs w:val="22"/>
        </w:rPr>
      </w:pPr>
    </w:p>
    <w:p w14:paraId="3561F249" w14:textId="77777777" w:rsidR="003A34BC" w:rsidRPr="002A41BC" w:rsidRDefault="003A34BC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z w:val="22"/>
          <w:szCs w:val="22"/>
        </w:rPr>
      </w:pPr>
    </w:p>
    <w:p w14:paraId="4303F6D1" w14:textId="77777777" w:rsidR="00E42856" w:rsidRPr="002A41BC" w:rsidRDefault="00E42856" w:rsidP="002D648C">
      <w:pPr>
        <w:widowControl/>
        <w:spacing w:line="360" w:lineRule="auto"/>
        <w:jc w:val="left"/>
        <w:rPr>
          <w:rFonts w:asciiTheme="minorEastAsia" w:eastAsiaTheme="minorEastAsia" w:hAnsiTheme="minorEastAsia"/>
          <w:sz w:val="22"/>
          <w:szCs w:val="22"/>
        </w:rPr>
      </w:pPr>
      <w:r w:rsidRPr="002A41BC">
        <w:rPr>
          <w:rFonts w:asciiTheme="minorEastAsia" w:eastAsiaTheme="minorEastAsia" w:hAnsiTheme="minorEastAsia"/>
          <w:sz w:val="22"/>
          <w:szCs w:val="22"/>
        </w:rPr>
        <w:br w:type="page"/>
      </w:r>
    </w:p>
    <w:p w14:paraId="0A208E1D" w14:textId="77777777" w:rsidR="001A149B" w:rsidRPr="002A41BC" w:rsidRDefault="001A149B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z w:val="22"/>
          <w:szCs w:val="22"/>
        </w:rPr>
        <w:lastRenderedPageBreak/>
        <w:t>別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1DF8AE60" w14:textId="17ED53D8" w:rsidR="001A149B" w:rsidRPr="002A41BC" w:rsidRDefault="001A149B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                  </w:t>
      </w:r>
      <w:r w:rsidRPr="002A41BC">
        <w:rPr>
          <w:rFonts w:asciiTheme="minorEastAsia" w:eastAsiaTheme="minorEastAsia" w:hAnsiTheme="minorEastAsia" w:cs="ＭＳ ゴシック" w:hint="eastAsia"/>
          <w:spacing w:val="9"/>
          <w:sz w:val="22"/>
          <w:szCs w:val="22"/>
        </w:rPr>
        <w:t>収</w:t>
      </w:r>
      <w:r w:rsidRPr="002A41BC">
        <w:rPr>
          <w:rFonts w:asciiTheme="minorEastAsia" w:eastAsiaTheme="minorEastAsia" w:hAnsiTheme="minorEastAsia" w:cs="ＭＳ ゴシック" w:hint="eastAsia"/>
          <w:spacing w:val="4"/>
          <w:sz w:val="22"/>
          <w:szCs w:val="22"/>
        </w:rPr>
        <w:t xml:space="preserve">  </w:t>
      </w:r>
      <w:r w:rsidRPr="002A41BC">
        <w:rPr>
          <w:rFonts w:asciiTheme="minorEastAsia" w:eastAsiaTheme="minorEastAsia" w:hAnsiTheme="minorEastAsia" w:cs="ＭＳ ゴシック" w:hint="eastAsia"/>
          <w:spacing w:val="9"/>
          <w:sz w:val="22"/>
          <w:szCs w:val="22"/>
        </w:rPr>
        <w:t>支</w:t>
      </w:r>
      <w:r w:rsidRPr="002A41BC">
        <w:rPr>
          <w:rFonts w:asciiTheme="minorEastAsia" w:eastAsiaTheme="minorEastAsia" w:hAnsiTheme="minorEastAsia" w:cs="ＭＳ ゴシック" w:hint="eastAsia"/>
          <w:spacing w:val="4"/>
          <w:sz w:val="22"/>
          <w:szCs w:val="22"/>
        </w:rPr>
        <w:t xml:space="preserve">  </w:t>
      </w:r>
      <w:r w:rsidRPr="002A41BC">
        <w:rPr>
          <w:rFonts w:asciiTheme="minorEastAsia" w:eastAsiaTheme="minorEastAsia" w:hAnsiTheme="minorEastAsia" w:cs="ＭＳ ゴシック" w:hint="eastAsia"/>
          <w:spacing w:val="9"/>
          <w:sz w:val="22"/>
          <w:szCs w:val="22"/>
        </w:rPr>
        <w:t>決</w:t>
      </w:r>
      <w:r w:rsidRPr="002A41BC">
        <w:rPr>
          <w:rFonts w:asciiTheme="minorEastAsia" w:eastAsiaTheme="minorEastAsia" w:hAnsiTheme="minorEastAsia" w:cs="ＭＳ ゴシック" w:hint="eastAsia"/>
          <w:spacing w:val="2"/>
          <w:sz w:val="22"/>
          <w:szCs w:val="22"/>
        </w:rPr>
        <w:t xml:space="preserve">  </w:t>
      </w:r>
      <w:r w:rsidRPr="002A41BC">
        <w:rPr>
          <w:rFonts w:asciiTheme="minorEastAsia" w:eastAsiaTheme="minorEastAsia" w:hAnsiTheme="minorEastAsia" w:cs="ＭＳ ゴシック" w:hint="eastAsia"/>
          <w:spacing w:val="9"/>
          <w:sz w:val="22"/>
          <w:szCs w:val="22"/>
        </w:rPr>
        <w:t>算</w:t>
      </w:r>
      <w:r w:rsidRPr="002A41BC">
        <w:rPr>
          <w:rFonts w:asciiTheme="minorEastAsia" w:eastAsiaTheme="minorEastAsia" w:hAnsiTheme="minorEastAsia" w:cs="ＭＳ ゴシック" w:hint="eastAsia"/>
          <w:spacing w:val="4"/>
          <w:sz w:val="22"/>
          <w:szCs w:val="22"/>
        </w:rPr>
        <w:t xml:space="preserve">  </w:t>
      </w:r>
      <w:r w:rsidRPr="002A41BC">
        <w:rPr>
          <w:rFonts w:asciiTheme="minorEastAsia" w:eastAsiaTheme="minorEastAsia" w:hAnsiTheme="minorEastAsia" w:cs="ＭＳ ゴシック" w:hint="eastAsia"/>
          <w:spacing w:val="9"/>
          <w:sz w:val="22"/>
          <w:szCs w:val="22"/>
        </w:rPr>
        <w:t>書</w:t>
      </w:r>
      <w:r w:rsidRPr="002A41BC">
        <w:rPr>
          <w:rFonts w:asciiTheme="minorEastAsia" w:eastAsiaTheme="minorEastAsia" w:hAnsiTheme="minorEastAsia" w:hint="eastAsia"/>
          <w:spacing w:val="4"/>
          <w:sz w:val="22"/>
          <w:szCs w:val="22"/>
        </w:rPr>
        <w:t xml:space="preserve">  </w:t>
      </w:r>
      <w:r w:rsidRPr="002A41BC">
        <w:rPr>
          <w:rFonts w:asciiTheme="minorEastAsia" w:eastAsiaTheme="minorEastAsia" w:hAnsiTheme="minorEastAsia" w:hint="eastAsia"/>
          <w:spacing w:val="9"/>
          <w:sz w:val="22"/>
          <w:szCs w:val="22"/>
        </w:rPr>
        <w:t xml:space="preserve">　</w:t>
      </w:r>
    </w:p>
    <w:p w14:paraId="6846696C" w14:textId="77777777" w:rsidR="001A149B" w:rsidRPr="002A41BC" w:rsidRDefault="001A149B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z w:val="22"/>
          <w:szCs w:val="22"/>
        </w:rPr>
        <w:t>１　収入の部</w:t>
      </w:r>
    </w:p>
    <w:p w14:paraId="70473830" w14:textId="77777777" w:rsidR="001A149B" w:rsidRPr="002A41BC" w:rsidRDefault="001A149B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FE4288" w:rsidRPr="002A41BC" w14:paraId="6C39DE6A" w14:textId="77777777" w:rsidTr="00D56540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436F1D" w14:textId="77777777" w:rsidR="00FE4288" w:rsidRPr="002A41BC" w:rsidRDefault="00FE4288" w:rsidP="00FE4288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A981B" w14:textId="01E9168E" w:rsidR="00FE4288" w:rsidRPr="002A41BC" w:rsidRDefault="00FE4288" w:rsidP="00FE4288">
            <w:pPr>
              <w:pStyle w:val="a3"/>
              <w:wordWrap/>
              <w:spacing w:line="36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2A41BC">
              <w:rPr>
                <w:rFonts w:asciiTheme="minorEastAsia" w:eastAsiaTheme="minorEastAsia" w:hAnsiTheme="minorEastAsia" w:hint="eastAsia"/>
                <w:sz w:val="22"/>
                <w:szCs w:val="22"/>
              </w:rPr>
              <w:t>科</w:t>
            </w:r>
            <w:r w:rsidRPr="002A41BC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 xml:space="preserve">        </w:t>
            </w:r>
            <w:r w:rsidRPr="002A41BC">
              <w:rPr>
                <w:rFonts w:asciiTheme="minorEastAsia" w:eastAsiaTheme="minorEastAsia" w:hAnsiTheme="minorEastAsia" w:hint="eastAsia"/>
                <w:sz w:val="22"/>
                <w:szCs w:val="22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7A254A" w14:textId="7E4ECA7D" w:rsidR="00FE4288" w:rsidRPr="002A41BC" w:rsidRDefault="00FE4288" w:rsidP="00FE4288">
            <w:pPr>
              <w:pStyle w:val="a3"/>
              <w:wordWrap/>
              <w:spacing w:line="36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2A41BC">
              <w:rPr>
                <w:rFonts w:asciiTheme="minorEastAsia" w:eastAsiaTheme="minorEastAsia" w:hAnsiTheme="minorEastAsia" w:hint="eastAsia"/>
                <w:sz w:val="22"/>
                <w:szCs w:val="22"/>
              </w:rPr>
              <w:t>予</w:t>
            </w:r>
            <w:r w:rsidRPr="002A41BC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 xml:space="preserve">    </w:t>
            </w:r>
            <w:r w:rsidRPr="002A41BC">
              <w:rPr>
                <w:rFonts w:asciiTheme="minorEastAsia" w:eastAsiaTheme="minorEastAsia" w:hAnsiTheme="minorEastAsia" w:hint="eastAsia"/>
                <w:sz w:val="22"/>
                <w:szCs w:val="22"/>
              </w:rPr>
              <w:t>算</w:t>
            </w:r>
            <w:r w:rsidRPr="002A41BC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 xml:space="preserve">    </w:t>
            </w:r>
            <w:r w:rsidRPr="002A41BC">
              <w:rPr>
                <w:rFonts w:asciiTheme="minorEastAsia" w:eastAsiaTheme="minorEastAsia" w:hAnsiTheme="minorEastAsia" w:hint="eastAsia"/>
                <w:sz w:val="22"/>
                <w:szCs w:val="22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F56DDC" w14:textId="359A622B" w:rsidR="00FE4288" w:rsidRPr="002A41BC" w:rsidRDefault="00FE4288" w:rsidP="00FE4288">
            <w:pPr>
              <w:pStyle w:val="a3"/>
              <w:wordWrap/>
              <w:spacing w:line="36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2A41BC">
              <w:rPr>
                <w:rFonts w:asciiTheme="minorEastAsia" w:eastAsiaTheme="minorEastAsia" w:hAnsiTheme="minorEastAsia" w:hint="eastAsia"/>
                <w:sz w:val="22"/>
                <w:szCs w:val="22"/>
              </w:rPr>
              <w:t>摘</w:t>
            </w:r>
            <w:r w:rsidRPr="002A41BC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 xml:space="preserve">            </w:t>
            </w:r>
            <w:r w:rsidRPr="002A41BC">
              <w:rPr>
                <w:rFonts w:asciiTheme="minorEastAsia" w:eastAsiaTheme="minorEastAsia" w:hAnsiTheme="minorEastAsia" w:hint="eastAsia"/>
                <w:sz w:val="22"/>
                <w:szCs w:val="22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8472ED" w14:textId="77777777" w:rsidR="00FE4288" w:rsidRPr="002A41BC" w:rsidRDefault="00FE4288" w:rsidP="00FE4288">
            <w:pPr>
              <w:pStyle w:val="a3"/>
              <w:wordWrap/>
              <w:spacing w:line="36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FE4288" w:rsidRPr="002A41BC" w14:paraId="579E6831" w14:textId="77777777" w:rsidTr="00D56540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166D11" w14:textId="77777777" w:rsidR="00FE4288" w:rsidRPr="002A41BC" w:rsidRDefault="00FE4288" w:rsidP="00FE4288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62CFAA" w14:textId="77777777" w:rsidR="00FE4288" w:rsidRPr="002A41BC" w:rsidRDefault="00FE4288" w:rsidP="00FE4288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C55FDC" w14:textId="7C8BD4C5" w:rsidR="00FE4288" w:rsidRPr="002A41BC" w:rsidRDefault="00FE4288" w:rsidP="00FE4288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2A41BC">
              <w:rPr>
                <w:rFonts w:asciiTheme="minorEastAsia" w:eastAsiaTheme="minorEastAsia" w:hAnsiTheme="minorEastAsia" w:cs="Century"/>
                <w:spacing w:val="2"/>
                <w:sz w:val="22"/>
                <w:szCs w:val="22"/>
              </w:rPr>
              <w:t xml:space="preserve"> </w:t>
            </w:r>
            <w:r w:rsidRPr="002A41BC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 xml:space="preserve">            </w:t>
            </w:r>
            <w:r w:rsidRPr="002A41BC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1FB671E" w14:textId="77777777" w:rsidR="00FE4288" w:rsidRPr="002A41BC" w:rsidRDefault="00FE4288" w:rsidP="00FE4288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AFCED4" w14:textId="77777777" w:rsidR="00FE4288" w:rsidRPr="002A41BC" w:rsidRDefault="00FE4288" w:rsidP="00FE4288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FE4288" w:rsidRPr="002A41BC" w14:paraId="72528787" w14:textId="77777777" w:rsidTr="00D56540">
        <w:trPr>
          <w:cantSplit/>
          <w:trHeight w:hRule="exact" w:val="55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0FFD15" w14:textId="77777777" w:rsidR="00FE4288" w:rsidRPr="002A41BC" w:rsidRDefault="00FE4288" w:rsidP="00FE4288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6D144D" w14:textId="77777777" w:rsidR="00FE4288" w:rsidRPr="002A41BC" w:rsidRDefault="00FE4288" w:rsidP="00FE4288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B0A99C" w14:textId="77777777" w:rsidR="00FE4288" w:rsidRPr="002A41BC" w:rsidRDefault="00FE4288" w:rsidP="00FE4288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67A522" w14:textId="77777777" w:rsidR="00FE4288" w:rsidRPr="002A41BC" w:rsidRDefault="00FE4288" w:rsidP="00FE4288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36CC91" w14:textId="77777777" w:rsidR="00FE4288" w:rsidRPr="002A41BC" w:rsidRDefault="00FE4288" w:rsidP="00FE4288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FE4288" w:rsidRPr="002A41BC" w14:paraId="732FC804" w14:textId="77777777" w:rsidTr="00D56540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26305D" w14:textId="77777777" w:rsidR="00FE4288" w:rsidRPr="002A41BC" w:rsidRDefault="00FE4288" w:rsidP="00FE4288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1A5665" w14:textId="77777777" w:rsidR="00FE4288" w:rsidRPr="002A41BC" w:rsidRDefault="00FE4288" w:rsidP="00FE4288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C714F23" w14:textId="77777777" w:rsidR="00FE4288" w:rsidRPr="002A41BC" w:rsidRDefault="00FE4288" w:rsidP="00FE4288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1F5C184" w14:textId="77777777" w:rsidR="00FE4288" w:rsidRPr="002A41BC" w:rsidRDefault="00FE4288" w:rsidP="00FE4288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0DA997" w14:textId="77777777" w:rsidR="00FE4288" w:rsidRPr="002A41BC" w:rsidRDefault="00FE4288" w:rsidP="00FE4288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FE4288" w:rsidRPr="002A41BC" w14:paraId="005EFE90" w14:textId="77777777" w:rsidTr="00D56540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192A35" w14:textId="77777777" w:rsidR="00FE4288" w:rsidRPr="002A41BC" w:rsidRDefault="00FE4288" w:rsidP="00FE4288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74E455" w14:textId="77777777" w:rsidR="00FE4288" w:rsidRPr="002A41BC" w:rsidRDefault="00FE4288" w:rsidP="00FE4288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6869BF" w14:textId="77777777" w:rsidR="00FE4288" w:rsidRPr="002A41BC" w:rsidRDefault="00FE4288" w:rsidP="00FE4288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AD8833" w14:textId="77777777" w:rsidR="00FE4288" w:rsidRPr="002A41BC" w:rsidRDefault="00FE4288" w:rsidP="00FE4288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4ECEC4" w14:textId="77777777" w:rsidR="00FE4288" w:rsidRPr="002A41BC" w:rsidRDefault="00FE4288" w:rsidP="00FE4288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FE4288" w:rsidRPr="002A41BC" w14:paraId="3972756C" w14:textId="77777777" w:rsidTr="00D56540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58871E" w14:textId="77777777" w:rsidR="00FE4288" w:rsidRPr="002A41BC" w:rsidRDefault="00FE4288" w:rsidP="00FE4288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447B90" w14:textId="78CAF1C7" w:rsidR="00FE4288" w:rsidRPr="002A41BC" w:rsidRDefault="00FE4288" w:rsidP="00FE4288">
            <w:pPr>
              <w:pStyle w:val="a3"/>
              <w:wordWrap/>
              <w:spacing w:line="36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2A41BC">
              <w:rPr>
                <w:rFonts w:asciiTheme="minorEastAsia" w:eastAsiaTheme="minorEastAsia" w:hAnsiTheme="minorEastAsia" w:hint="eastAsia"/>
                <w:sz w:val="22"/>
                <w:szCs w:val="22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454098" w14:textId="77777777" w:rsidR="00FE4288" w:rsidRPr="002A41BC" w:rsidRDefault="00FE4288" w:rsidP="00FE4288">
            <w:pPr>
              <w:pStyle w:val="a3"/>
              <w:wordWrap/>
              <w:spacing w:line="36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BCBD5AB" w14:textId="77777777" w:rsidR="00FE4288" w:rsidRPr="002A41BC" w:rsidRDefault="00FE4288" w:rsidP="00FE4288">
            <w:pPr>
              <w:pStyle w:val="a3"/>
              <w:wordWrap/>
              <w:spacing w:line="36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D0E1C8" w14:textId="77777777" w:rsidR="00FE4288" w:rsidRPr="002A41BC" w:rsidRDefault="00FE4288" w:rsidP="00FE4288">
            <w:pPr>
              <w:pStyle w:val="a3"/>
              <w:wordWrap/>
              <w:spacing w:line="36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</w:tbl>
    <w:p w14:paraId="770F79D0" w14:textId="77777777" w:rsidR="001A149B" w:rsidRPr="002A41BC" w:rsidRDefault="001A149B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27C108A4" w14:textId="77777777" w:rsidR="001A149B" w:rsidRPr="002A41BC" w:rsidRDefault="001A149B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33753A98" w14:textId="77777777" w:rsidR="001A149B" w:rsidRPr="002A41BC" w:rsidRDefault="001A149B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z w:val="22"/>
          <w:szCs w:val="22"/>
        </w:rPr>
        <w:t>２　支出の部</w:t>
      </w:r>
    </w:p>
    <w:p w14:paraId="3355A9D8" w14:textId="77777777" w:rsidR="001A149B" w:rsidRPr="002A41BC" w:rsidRDefault="001A149B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FE4288" w:rsidRPr="002A41BC" w14:paraId="2F1EC1DC" w14:textId="77777777" w:rsidTr="00C30639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618806" w14:textId="77777777" w:rsidR="00FE4288" w:rsidRPr="002A41BC" w:rsidRDefault="00FE4288" w:rsidP="00FE4288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C5619" w14:textId="0D0FD7F2" w:rsidR="00FE4288" w:rsidRPr="002A41BC" w:rsidRDefault="00FE4288" w:rsidP="00FE4288">
            <w:pPr>
              <w:pStyle w:val="a3"/>
              <w:wordWrap/>
              <w:spacing w:line="36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2A41BC">
              <w:rPr>
                <w:rFonts w:asciiTheme="minorEastAsia" w:eastAsiaTheme="minorEastAsia" w:hAnsiTheme="minorEastAsia" w:hint="eastAsia"/>
                <w:sz w:val="22"/>
                <w:szCs w:val="22"/>
              </w:rPr>
              <w:t>科</w:t>
            </w:r>
            <w:r w:rsidRPr="002A41BC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 xml:space="preserve">        </w:t>
            </w:r>
            <w:r w:rsidRPr="002A41BC">
              <w:rPr>
                <w:rFonts w:asciiTheme="minorEastAsia" w:eastAsiaTheme="minorEastAsia" w:hAnsiTheme="minorEastAsia" w:hint="eastAsia"/>
                <w:sz w:val="22"/>
                <w:szCs w:val="22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6FEA19" w14:textId="202FB02B" w:rsidR="00FE4288" w:rsidRPr="002A41BC" w:rsidRDefault="00FE4288" w:rsidP="00FE4288">
            <w:pPr>
              <w:pStyle w:val="a3"/>
              <w:wordWrap/>
              <w:spacing w:line="36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2A41BC">
              <w:rPr>
                <w:rFonts w:asciiTheme="minorEastAsia" w:eastAsiaTheme="minorEastAsia" w:hAnsiTheme="minorEastAsia" w:hint="eastAsia"/>
                <w:sz w:val="22"/>
                <w:szCs w:val="22"/>
              </w:rPr>
              <w:t>予</w:t>
            </w:r>
            <w:r w:rsidRPr="002A41BC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 xml:space="preserve">    </w:t>
            </w:r>
            <w:r w:rsidRPr="002A41BC">
              <w:rPr>
                <w:rFonts w:asciiTheme="minorEastAsia" w:eastAsiaTheme="minorEastAsia" w:hAnsiTheme="minorEastAsia" w:hint="eastAsia"/>
                <w:sz w:val="22"/>
                <w:szCs w:val="22"/>
              </w:rPr>
              <w:t>算</w:t>
            </w:r>
            <w:r w:rsidRPr="002A41BC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 xml:space="preserve">    </w:t>
            </w:r>
            <w:r w:rsidRPr="002A41BC">
              <w:rPr>
                <w:rFonts w:asciiTheme="minorEastAsia" w:eastAsiaTheme="minorEastAsia" w:hAnsiTheme="minorEastAsia" w:hint="eastAsia"/>
                <w:sz w:val="22"/>
                <w:szCs w:val="22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74CC4D" w14:textId="18143602" w:rsidR="00FE4288" w:rsidRPr="002A41BC" w:rsidRDefault="00FE4288" w:rsidP="00FE4288">
            <w:pPr>
              <w:pStyle w:val="a3"/>
              <w:wordWrap/>
              <w:spacing w:line="36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2A41BC">
              <w:rPr>
                <w:rFonts w:asciiTheme="minorEastAsia" w:eastAsiaTheme="minorEastAsia" w:hAnsiTheme="minorEastAsia" w:hint="eastAsia"/>
                <w:sz w:val="22"/>
                <w:szCs w:val="22"/>
              </w:rPr>
              <w:t>摘</w:t>
            </w:r>
            <w:r w:rsidRPr="002A41BC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 xml:space="preserve">            </w:t>
            </w:r>
            <w:r w:rsidRPr="002A41BC">
              <w:rPr>
                <w:rFonts w:asciiTheme="minorEastAsia" w:eastAsiaTheme="minorEastAsia" w:hAnsiTheme="minorEastAsia" w:hint="eastAsia"/>
                <w:sz w:val="22"/>
                <w:szCs w:val="22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CE6C54" w14:textId="77777777" w:rsidR="00FE4288" w:rsidRPr="002A41BC" w:rsidRDefault="00FE4288" w:rsidP="00FE4288">
            <w:pPr>
              <w:pStyle w:val="a3"/>
              <w:wordWrap/>
              <w:spacing w:line="36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FE4288" w:rsidRPr="002A41BC" w14:paraId="2BACA35B" w14:textId="77777777" w:rsidTr="00C30639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FFEB9D" w14:textId="77777777" w:rsidR="00FE4288" w:rsidRPr="002A41BC" w:rsidRDefault="00FE4288" w:rsidP="00FE4288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FEC5F1" w14:textId="77777777" w:rsidR="00FE4288" w:rsidRPr="002A41BC" w:rsidRDefault="00FE4288" w:rsidP="00FE4288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DFC9B92" w14:textId="7C9AEAC3" w:rsidR="00FE4288" w:rsidRPr="002A41BC" w:rsidRDefault="00FE4288" w:rsidP="00FE4288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2A41BC">
              <w:rPr>
                <w:rFonts w:asciiTheme="minorEastAsia" w:eastAsiaTheme="minorEastAsia" w:hAnsiTheme="minorEastAsia" w:cs="Century"/>
                <w:spacing w:val="2"/>
                <w:sz w:val="22"/>
                <w:szCs w:val="22"/>
              </w:rPr>
              <w:t xml:space="preserve"> </w:t>
            </w:r>
            <w:r w:rsidRPr="002A41BC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 xml:space="preserve">            </w:t>
            </w:r>
            <w:r w:rsidRPr="002A41BC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E914F8" w14:textId="77777777" w:rsidR="00FE4288" w:rsidRPr="002A41BC" w:rsidRDefault="00FE4288" w:rsidP="00FE4288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D63B44" w14:textId="77777777" w:rsidR="00FE4288" w:rsidRPr="002A41BC" w:rsidRDefault="00FE4288" w:rsidP="00FE4288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2A41BC" w:rsidRPr="002A41BC" w14:paraId="0B43EFEB" w14:textId="77777777" w:rsidTr="00EC5633">
        <w:trPr>
          <w:cantSplit/>
          <w:trHeight w:hRule="exact" w:val="599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039315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48DF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AE6E5A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CC3648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4B3BDA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2A41BC" w:rsidRPr="002A41BC" w14:paraId="7EF4E4A0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57B60E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00CF4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2DCC9F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0FE3C1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A11D7B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2A41BC" w:rsidRPr="002A41BC" w14:paraId="3EE29D16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F3D260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7748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1EC6CB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BD3814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1D4B68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2A41BC" w:rsidRPr="002A41BC" w14:paraId="697AA1A1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B139B3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404D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528D43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01FB2A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0D3A18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2A41BC" w:rsidRPr="002A41BC" w14:paraId="18E91E67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978185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9199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EE82F6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22CBE4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F4D055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2A41BC" w:rsidRPr="002A41BC" w14:paraId="69A5FF11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4020DF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E17B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8BF6B1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8390F5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5CEABC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2A41BC" w:rsidRPr="002A41BC" w14:paraId="434CDADD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37280A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BA95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8DD3BF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013CB2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827199" w14:textId="77777777" w:rsidR="001A149B" w:rsidRPr="002A41BC" w:rsidRDefault="001A149B" w:rsidP="002D648C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FE4288" w:rsidRPr="002A41BC" w14:paraId="73522404" w14:textId="77777777" w:rsidTr="006D528E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7539C8" w14:textId="77777777" w:rsidR="00FE4288" w:rsidRPr="002A41BC" w:rsidRDefault="00FE4288" w:rsidP="00FE4288">
            <w:pPr>
              <w:pStyle w:val="a3"/>
              <w:wordWrap/>
              <w:spacing w:line="360" w:lineRule="auto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36A445" w14:textId="707D6285" w:rsidR="00FE4288" w:rsidRPr="002A41BC" w:rsidRDefault="00FE4288" w:rsidP="00FE4288">
            <w:pPr>
              <w:pStyle w:val="a3"/>
              <w:wordWrap/>
              <w:spacing w:line="36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2A41BC">
              <w:rPr>
                <w:rFonts w:asciiTheme="minorEastAsia" w:eastAsiaTheme="minorEastAsia" w:hAnsiTheme="minorEastAsia" w:hint="eastAsia"/>
                <w:sz w:val="22"/>
                <w:szCs w:val="22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48B338" w14:textId="77777777" w:rsidR="00FE4288" w:rsidRPr="002A41BC" w:rsidRDefault="00FE4288" w:rsidP="00FE4288">
            <w:pPr>
              <w:pStyle w:val="a3"/>
              <w:wordWrap/>
              <w:spacing w:line="36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10687A" w14:textId="77777777" w:rsidR="00FE4288" w:rsidRPr="002A41BC" w:rsidRDefault="00FE4288" w:rsidP="00FE4288">
            <w:pPr>
              <w:pStyle w:val="a3"/>
              <w:wordWrap/>
              <w:spacing w:line="36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84D0FC" w14:textId="77777777" w:rsidR="00FE4288" w:rsidRPr="002A41BC" w:rsidRDefault="00FE4288" w:rsidP="00FE4288">
            <w:pPr>
              <w:pStyle w:val="a3"/>
              <w:wordWrap/>
              <w:spacing w:line="36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</w:tbl>
    <w:p w14:paraId="313CB0CE" w14:textId="77777777" w:rsidR="001A149B" w:rsidRPr="002A41BC" w:rsidRDefault="001A149B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0057925A" w14:textId="77777777" w:rsidR="001A149B" w:rsidRPr="002A41BC" w:rsidRDefault="001A149B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（注）</w:t>
      </w: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１　収支の計は</w:t>
      </w:r>
      <w:r w:rsidR="00812DB0" w:rsidRPr="002A41BC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それぞれ一致する。</w:t>
      </w:r>
    </w:p>
    <w:p w14:paraId="3A962D0F" w14:textId="3B1F285C" w:rsidR="00AC060A" w:rsidRPr="002A41BC" w:rsidRDefault="001A149B" w:rsidP="002D648C">
      <w:pPr>
        <w:pStyle w:val="a3"/>
        <w:wordWrap/>
        <w:spacing w:line="360" w:lineRule="auto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A41B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         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 xml:space="preserve">２　</w:t>
      </w:r>
      <w:r w:rsidR="00F74C1F" w:rsidRPr="002A41BC">
        <w:rPr>
          <w:rFonts w:asciiTheme="minorEastAsia" w:eastAsiaTheme="minorEastAsia" w:hAnsiTheme="minorEastAsia" w:hint="eastAsia"/>
          <w:sz w:val="22"/>
          <w:szCs w:val="22"/>
        </w:rPr>
        <w:t>町</w:t>
      </w:r>
      <w:r w:rsidRPr="002A41BC">
        <w:rPr>
          <w:rFonts w:asciiTheme="minorEastAsia" w:eastAsiaTheme="minorEastAsia" w:hAnsiTheme="minorEastAsia" w:hint="eastAsia"/>
          <w:sz w:val="22"/>
          <w:szCs w:val="22"/>
        </w:rPr>
        <w:t>補助金は、見込額を記入する。</w:t>
      </w:r>
    </w:p>
    <w:p w14:paraId="2E4B724B" w14:textId="70E2424F" w:rsidR="00E42856" w:rsidRPr="002A41BC" w:rsidRDefault="00E42856" w:rsidP="002D648C">
      <w:pPr>
        <w:widowControl/>
        <w:spacing w:line="360" w:lineRule="auto"/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E42856" w:rsidRPr="002A41BC" w:rsidSect="002D648C">
      <w:pgSz w:w="11906" w:h="16838"/>
      <w:pgMar w:top="1134" w:right="1304" w:bottom="964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5CF88" w14:textId="77777777" w:rsidR="000D20AB" w:rsidRDefault="000D20AB" w:rsidP="00C87BE9">
      <w:r>
        <w:separator/>
      </w:r>
    </w:p>
  </w:endnote>
  <w:endnote w:type="continuationSeparator" w:id="0">
    <w:p w14:paraId="069A7E0D" w14:textId="77777777" w:rsidR="000D20AB" w:rsidRDefault="000D20AB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1949C" w14:textId="77777777" w:rsidR="000D20AB" w:rsidRDefault="000D20AB" w:rsidP="00C87BE9">
      <w:r>
        <w:separator/>
      </w:r>
    </w:p>
  </w:footnote>
  <w:footnote w:type="continuationSeparator" w:id="0">
    <w:p w14:paraId="63CA4FAC" w14:textId="77777777" w:rsidR="000D20AB" w:rsidRDefault="000D20AB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00A46"/>
    <w:rsid w:val="000130F1"/>
    <w:rsid w:val="0002154B"/>
    <w:rsid w:val="00021D61"/>
    <w:rsid w:val="00041A3F"/>
    <w:rsid w:val="000450C2"/>
    <w:rsid w:val="00075B24"/>
    <w:rsid w:val="00081052"/>
    <w:rsid w:val="0008214D"/>
    <w:rsid w:val="000834F5"/>
    <w:rsid w:val="000C3368"/>
    <w:rsid w:val="000D00B7"/>
    <w:rsid w:val="000D20AB"/>
    <w:rsid w:val="000D5FA2"/>
    <w:rsid w:val="000E0849"/>
    <w:rsid w:val="000F3088"/>
    <w:rsid w:val="0011321D"/>
    <w:rsid w:val="0011466E"/>
    <w:rsid w:val="001331BE"/>
    <w:rsid w:val="00133761"/>
    <w:rsid w:val="00141CCE"/>
    <w:rsid w:val="00143204"/>
    <w:rsid w:val="00147985"/>
    <w:rsid w:val="001646A9"/>
    <w:rsid w:val="0017563B"/>
    <w:rsid w:val="0018078A"/>
    <w:rsid w:val="00185349"/>
    <w:rsid w:val="00186A96"/>
    <w:rsid w:val="001A149B"/>
    <w:rsid w:val="001A3B0D"/>
    <w:rsid w:val="001A5691"/>
    <w:rsid w:val="001B239A"/>
    <w:rsid w:val="001D7C55"/>
    <w:rsid w:val="001D7D66"/>
    <w:rsid w:val="001E6BBB"/>
    <w:rsid w:val="001F107A"/>
    <w:rsid w:val="002278D3"/>
    <w:rsid w:val="00232439"/>
    <w:rsid w:val="00233E27"/>
    <w:rsid w:val="00246816"/>
    <w:rsid w:val="002504DF"/>
    <w:rsid w:val="0025151D"/>
    <w:rsid w:val="002517BB"/>
    <w:rsid w:val="00282A47"/>
    <w:rsid w:val="002A41BC"/>
    <w:rsid w:val="002B01A4"/>
    <w:rsid w:val="002C728B"/>
    <w:rsid w:val="002D34B8"/>
    <w:rsid w:val="002D648C"/>
    <w:rsid w:val="002E6E0B"/>
    <w:rsid w:val="002F6980"/>
    <w:rsid w:val="003009BD"/>
    <w:rsid w:val="00330E34"/>
    <w:rsid w:val="00365276"/>
    <w:rsid w:val="0039339B"/>
    <w:rsid w:val="003A34BC"/>
    <w:rsid w:val="003C1D15"/>
    <w:rsid w:val="003C59FA"/>
    <w:rsid w:val="003E0977"/>
    <w:rsid w:val="003E6A0A"/>
    <w:rsid w:val="003E6A0B"/>
    <w:rsid w:val="003F0C15"/>
    <w:rsid w:val="0040420F"/>
    <w:rsid w:val="00405AB4"/>
    <w:rsid w:val="00410C80"/>
    <w:rsid w:val="00417355"/>
    <w:rsid w:val="00417828"/>
    <w:rsid w:val="0043659D"/>
    <w:rsid w:val="00436839"/>
    <w:rsid w:val="00443DA2"/>
    <w:rsid w:val="0046247F"/>
    <w:rsid w:val="00472995"/>
    <w:rsid w:val="00494C53"/>
    <w:rsid w:val="00510FAC"/>
    <w:rsid w:val="005110CD"/>
    <w:rsid w:val="005131BD"/>
    <w:rsid w:val="0054560F"/>
    <w:rsid w:val="0055440B"/>
    <w:rsid w:val="00554A9A"/>
    <w:rsid w:val="00554F48"/>
    <w:rsid w:val="00556667"/>
    <w:rsid w:val="0057028F"/>
    <w:rsid w:val="0057759E"/>
    <w:rsid w:val="00590A85"/>
    <w:rsid w:val="00592E7A"/>
    <w:rsid w:val="00592F17"/>
    <w:rsid w:val="005A34BC"/>
    <w:rsid w:val="005A5AB4"/>
    <w:rsid w:val="005A70AC"/>
    <w:rsid w:val="005B6CCA"/>
    <w:rsid w:val="005B79DE"/>
    <w:rsid w:val="005C03EF"/>
    <w:rsid w:val="005D2102"/>
    <w:rsid w:val="00607FE3"/>
    <w:rsid w:val="006118E9"/>
    <w:rsid w:val="006407D7"/>
    <w:rsid w:val="00660416"/>
    <w:rsid w:val="00676A40"/>
    <w:rsid w:val="006772AD"/>
    <w:rsid w:val="006833B4"/>
    <w:rsid w:val="006836C8"/>
    <w:rsid w:val="0069197E"/>
    <w:rsid w:val="00694B32"/>
    <w:rsid w:val="006B009A"/>
    <w:rsid w:val="006B2B7A"/>
    <w:rsid w:val="006F6885"/>
    <w:rsid w:val="00700A8F"/>
    <w:rsid w:val="00712776"/>
    <w:rsid w:val="007242EA"/>
    <w:rsid w:val="00762351"/>
    <w:rsid w:val="00773008"/>
    <w:rsid w:val="007742F0"/>
    <w:rsid w:val="00782271"/>
    <w:rsid w:val="00785F90"/>
    <w:rsid w:val="00793428"/>
    <w:rsid w:val="007A3B1A"/>
    <w:rsid w:val="007C0114"/>
    <w:rsid w:val="007C2531"/>
    <w:rsid w:val="007D02A7"/>
    <w:rsid w:val="007D6477"/>
    <w:rsid w:val="007E779F"/>
    <w:rsid w:val="008059A9"/>
    <w:rsid w:val="00812DB0"/>
    <w:rsid w:val="00830441"/>
    <w:rsid w:val="00836EE9"/>
    <w:rsid w:val="008411F1"/>
    <w:rsid w:val="00867477"/>
    <w:rsid w:val="00871209"/>
    <w:rsid w:val="00872301"/>
    <w:rsid w:val="00890FC9"/>
    <w:rsid w:val="008A5743"/>
    <w:rsid w:val="008B2A9B"/>
    <w:rsid w:val="008C2377"/>
    <w:rsid w:val="008C29C3"/>
    <w:rsid w:val="008C5382"/>
    <w:rsid w:val="008D59E7"/>
    <w:rsid w:val="008E05F6"/>
    <w:rsid w:val="008F050F"/>
    <w:rsid w:val="008F5963"/>
    <w:rsid w:val="008F680E"/>
    <w:rsid w:val="00907449"/>
    <w:rsid w:val="00920A70"/>
    <w:rsid w:val="00921770"/>
    <w:rsid w:val="00924333"/>
    <w:rsid w:val="00935EEB"/>
    <w:rsid w:val="009375C8"/>
    <w:rsid w:val="00946037"/>
    <w:rsid w:val="00947D22"/>
    <w:rsid w:val="00965E6B"/>
    <w:rsid w:val="009663F4"/>
    <w:rsid w:val="0096722F"/>
    <w:rsid w:val="009701D1"/>
    <w:rsid w:val="009941BF"/>
    <w:rsid w:val="00995918"/>
    <w:rsid w:val="00996564"/>
    <w:rsid w:val="009B0FB5"/>
    <w:rsid w:val="009F1A8F"/>
    <w:rsid w:val="009F7B35"/>
    <w:rsid w:val="00A0497B"/>
    <w:rsid w:val="00A073C4"/>
    <w:rsid w:val="00A119A9"/>
    <w:rsid w:val="00A20FED"/>
    <w:rsid w:val="00A30958"/>
    <w:rsid w:val="00A4132C"/>
    <w:rsid w:val="00A503B0"/>
    <w:rsid w:val="00A640F6"/>
    <w:rsid w:val="00A660BB"/>
    <w:rsid w:val="00A7410D"/>
    <w:rsid w:val="00A76CB6"/>
    <w:rsid w:val="00A77650"/>
    <w:rsid w:val="00A91E36"/>
    <w:rsid w:val="00AC060A"/>
    <w:rsid w:val="00AC653A"/>
    <w:rsid w:val="00AC7FE4"/>
    <w:rsid w:val="00AD0159"/>
    <w:rsid w:val="00AD0464"/>
    <w:rsid w:val="00AF2AC9"/>
    <w:rsid w:val="00B02CEC"/>
    <w:rsid w:val="00B330DB"/>
    <w:rsid w:val="00B40D1B"/>
    <w:rsid w:val="00B5288B"/>
    <w:rsid w:val="00B56644"/>
    <w:rsid w:val="00B8189E"/>
    <w:rsid w:val="00BA67FA"/>
    <w:rsid w:val="00BB2301"/>
    <w:rsid w:val="00BD2C04"/>
    <w:rsid w:val="00BF0182"/>
    <w:rsid w:val="00C02F1C"/>
    <w:rsid w:val="00C042C4"/>
    <w:rsid w:val="00C11A12"/>
    <w:rsid w:val="00C20BB7"/>
    <w:rsid w:val="00C35225"/>
    <w:rsid w:val="00C478D9"/>
    <w:rsid w:val="00C572C5"/>
    <w:rsid w:val="00C61610"/>
    <w:rsid w:val="00C817DB"/>
    <w:rsid w:val="00C87BE9"/>
    <w:rsid w:val="00C91FAA"/>
    <w:rsid w:val="00CA734E"/>
    <w:rsid w:val="00CF14C8"/>
    <w:rsid w:val="00CF60C5"/>
    <w:rsid w:val="00D2364F"/>
    <w:rsid w:val="00D507C0"/>
    <w:rsid w:val="00D5557E"/>
    <w:rsid w:val="00D90563"/>
    <w:rsid w:val="00DB398B"/>
    <w:rsid w:val="00DC2F12"/>
    <w:rsid w:val="00DC32B1"/>
    <w:rsid w:val="00DC6DEF"/>
    <w:rsid w:val="00DC75AF"/>
    <w:rsid w:val="00DE6211"/>
    <w:rsid w:val="00E328D4"/>
    <w:rsid w:val="00E333E9"/>
    <w:rsid w:val="00E42856"/>
    <w:rsid w:val="00E576C8"/>
    <w:rsid w:val="00E7426A"/>
    <w:rsid w:val="00E775CA"/>
    <w:rsid w:val="00E97E0E"/>
    <w:rsid w:val="00EA25D2"/>
    <w:rsid w:val="00EA526F"/>
    <w:rsid w:val="00EC5438"/>
    <w:rsid w:val="00EC5633"/>
    <w:rsid w:val="00ED483E"/>
    <w:rsid w:val="00F22004"/>
    <w:rsid w:val="00F238DB"/>
    <w:rsid w:val="00F40BDE"/>
    <w:rsid w:val="00F51728"/>
    <w:rsid w:val="00F74C1F"/>
    <w:rsid w:val="00FA194B"/>
    <w:rsid w:val="00FA238C"/>
    <w:rsid w:val="00FA667B"/>
    <w:rsid w:val="00FC05B1"/>
    <w:rsid w:val="00FC4A2D"/>
    <w:rsid w:val="00FC5661"/>
    <w:rsid w:val="00FD023D"/>
    <w:rsid w:val="00FE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A21189B"/>
  <w15:docId w15:val="{5E2B8258-A85D-4A3F-9972-BE9A8B12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2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  <w:style w:type="table" w:styleId="ae">
    <w:name w:val="Table Grid"/>
    <w:basedOn w:val="a1"/>
    <w:uiPriority w:val="59"/>
    <w:rsid w:val="007E7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4D55BFAB36504F883A99CA89C063A3" ma:contentTypeVersion="" ma:contentTypeDescription="新しいドキュメントを作成します。" ma:contentTypeScope="" ma:versionID="4072b75b8f4b99e2391faf0f5eab28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CB6F32-6226-42B7-9A15-B5A77AF16A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DE419C-17A6-4BFC-BB31-E09412974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8683AD-D6D7-451F-A66C-7CAC0AD9F0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D737DE-97AD-423F-9056-2DFEBD9938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102</TotalTime>
  <Pages>2</Pages>
  <Words>256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兵庫県</dc:creator>
  <cp:keywords/>
  <dc:description/>
  <cp:lastModifiedBy>中井達也</cp:lastModifiedBy>
  <cp:revision>11</cp:revision>
  <cp:lastPrinted>2025-07-02T05:49:00Z</cp:lastPrinted>
  <dcterms:created xsi:type="dcterms:W3CDTF">2025-08-18T02:52:00Z</dcterms:created>
  <dcterms:modified xsi:type="dcterms:W3CDTF">2025-09-26T23:27:00Z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0x010100E54D55BFAB36504F883A99CA89C063A3</vt:lpwstr>
  </property>
</Properties>
</file>